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7EF2" w:rsidRDefault="003734FC">
      <w:r w:rsidRPr="003734FC">
        <w:rPr>
          <w:noProof/>
        </w:rPr>
        <w:drawing>
          <wp:inline distT="0" distB="0" distL="0" distR="0">
            <wp:extent cx="5943600" cy="10563820"/>
            <wp:effectExtent l="0" t="0" r="0" b="0"/>
            <wp:docPr id="2" name="Picture 2" descr="C:\Users\DELL\Downloads\P_20201224_1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P_20201224_134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4FC" w:rsidRDefault="003734FC" w:rsidP="00740BBC">
      <w:pPr>
        <w:jc w:val="center"/>
        <w:rPr>
          <w:b/>
          <w:sz w:val="36"/>
        </w:rPr>
      </w:pPr>
      <w:r w:rsidRPr="003734FC">
        <w:rPr>
          <w:b/>
          <w:noProof/>
          <w:sz w:val="36"/>
        </w:rPr>
        <w:lastRenderedPageBreak/>
        <w:drawing>
          <wp:inline distT="0" distB="0" distL="0" distR="0">
            <wp:extent cx="5943600" cy="10563820"/>
            <wp:effectExtent l="0" t="0" r="0" b="0"/>
            <wp:docPr id="3" name="Picture 3" descr="C:\Users\DELL\Downloads\P_20201224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P_20201224_135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66F7" w:rsidRPr="00740BBC" w:rsidRDefault="0070392F" w:rsidP="00740BBC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 xml:space="preserve">Requisition for </w:t>
      </w:r>
      <w:r w:rsidR="00977EF2" w:rsidRPr="00740BBC">
        <w:rPr>
          <w:b/>
          <w:sz w:val="36"/>
        </w:rPr>
        <w:t>Department of Zoology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7200"/>
        <w:gridCol w:w="1368"/>
      </w:tblGrid>
      <w:tr w:rsidR="00977EF2" w:rsidTr="00977EF2">
        <w:tc>
          <w:tcPr>
            <w:tcW w:w="1008" w:type="dxa"/>
          </w:tcPr>
          <w:p w:rsidR="00977EF2" w:rsidRPr="00740BBC" w:rsidRDefault="00977EF2" w:rsidP="00740BBC">
            <w:pPr>
              <w:jc w:val="center"/>
              <w:rPr>
                <w:b/>
              </w:rPr>
            </w:pPr>
            <w:r w:rsidRPr="00740BBC">
              <w:rPr>
                <w:b/>
              </w:rPr>
              <w:t>Sl. No</w:t>
            </w:r>
          </w:p>
        </w:tc>
        <w:tc>
          <w:tcPr>
            <w:tcW w:w="7200" w:type="dxa"/>
          </w:tcPr>
          <w:p w:rsidR="00977EF2" w:rsidRPr="00740BBC" w:rsidRDefault="00977EF2" w:rsidP="00740BBC">
            <w:pPr>
              <w:jc w:val="center"/>
              <w:rPr>
                <w:b/>
              </w:rPr>
            </w:pPr>
            <w:r w:rsidRPr="00740BBC">
              <w:rPr>
                <w:b/>
              </w:rPr>
              <w:t>Name of Items required</w:t>
            </w:r>
          </w:p>
        </w:tc>
        <w:tc>
          <w:tcPr>
            <w:tcW w:w="1368" w:type="dxa"/>
          </w:tcPr>
          <w:p w:rsidR="00977EF2" w:rsidRPr="00740BBC" w:rsidRDefault="00977EF2" w:rsidP="00740BBC">
            <w:pPr>
              <w:jc w:val="center"/>
              <w:rPr>
                <w:b/>
              </w:rPr>
            </w:pPr>
            <w:r w:rsidRPr="00740BBC">
              <w:rPr>
                <w:b/>
              </w:rPr>
              <w:t>Quantity</w:t>
            </w:r>
          </w:p>
          <w:p w:rsidR="00977EF2" w:rsidRDefault="00977EF2"/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1.</w:t>
            </w:r>
          </w:p>
        </w:tc>
        <w:tc>
          <w:tcPr>
            <w:tcW w:w="7200" w:type="dxa"/>
          </w:tcPr>
          <w:p w:rsidR="00977EF2" w:rsidRDefault="00977EF2" w:rsidP="00740BBC">
            <w:pPr>
              <w:jc w:val="center"/>
            </w:pPr>
            <w:r>
              <w:t>Manganese Sulfate,(MnSO</w:t>
            </w:r>
            <w:r w:rsidRPr="00977EF2">
              <w:rPr>
                <w:vertAlign w:val="subscript"/>
              </w:rPr>
              <w:t>4</w:t>
            </w:r>
            <w:r>
              <w:t>,H</w:t>
            </w:r>
            <w:r w:rsidRPr="00977EF2">
              <w:rPr>
                <w:vertAlign w:val="subscript"/>
              </w:rPr>
              <w:t>2</w:t>
            </w:r>
            <w:r>
              <w:t>O/MnSO</w:t>
            </w:r>
            <w:r w:rsidRPr="00977EF2">
              <w:rPr>
                <w:vertAlign w:val="subscript"/>
              </w:rPr>
              <w:t>4</w:t>
            </w:r>
            <w:r>
              <w:t>,2H</w:t>
            </w:r>
            <w:r w:rsidRPr="00977EF2">
              <w:rPr>
                <w:vertAlign w:val="subscript"/>
              </w:rPr>
              <w:t>2</w:t>
            </w:r>
            <w:r>
              <w:t>O/MnSO</w:t>
            </w:r>
            <w:r w:rsidRPr="00977EF2">
              <w:rPr>
                <w:vertAlign w:val="subscript"/>
              </w:rPr>
              <w:t>4</w:t>
            </w:r>
            <w:r>
              <w:t>,4H</w:t>
            </w:r>
            <w:r w:rsidRPr="00977EF2">
              <w:rPr>
                <w:vertAlign w:val="subscript"/>
              </w:rPr>
              <w:t>2</w:t>
            </w:r>
            <w:r>
              <w:t>O/MnSO</w:t>
            </w:r>
            <w:r w:rsidRPr="00977EF2">
              <w:rPr>
                <w:vertAlign w:val="subscript"/>
              </w:rPr>
              <w:t>4</w:t>
            </w:r>
            <w:r>
              <w:t>,5H</w:t>
            </w:r>
            <w:r w:rsidRPr="00977EF2"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1368" w:type="dxa"/>
          </w:tcPr>
          <w:p w:rsidR="00977EF2" w:rsidRDefault="00977EF2" w:rsidP="00740BBC">
            <w:pPr>
              <w:jc w:val="center"/>
            </w:pPr>
            <w:r>
              <w:t xml:space="preserve">500 </w:t>
            </w:r>
            <w:proofErr w:type="spellStart"/>
            <w:r>
              <w:t>gm</w:t>
            </w:r>
            <w:proofErr w:type="spellEnd"/>
          </w:p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2.</w:t>
            </w:r>
          </w:p>
        </w:tc>
        <w:tc>
          <w:tcPr>
            <w:tcW w:w="7200" w:type="dxa"/>
          </w:tcPr>
          <w:p w:rsidR="00977EF2" w:rsidRDefault="00977EF2" w:rsidP="00740BBC">
            <w:pPr>
              <w:jc w:val="center"/>
            </w:pPr>
            <w:r>
              <w:t xml:space="preserve">N/80 Sodium </w:t>
            </w:r>
            <w:proofErr w:type="spellStart"/>
            <w:r>
              <w:t>thiosulphate</w:t>
            </w:r>
            <w:proofErr w:type="spellEnd"/>
            <w:r>
              <w:t xml:space="preserve"> Solution</w:t>
            </w:r>
          </w:p>
        </w:tc>
        <w:tc>
          <w:tcPr>
            <w:tcW w:w="1368" w:type="dxa"/>
          </w:tcPr>
          <w:p w:rsidR="00977EF2" w:rsidRDefault="00977EF2" w:rsidP="00740BBC">
            <w:pPr>
              <w:jc w:val="center"/>
            </w:pPr>
            <w:r>
              <w:t>2Ltr</w:t>
            </w:r>
          </w:p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3.</w:t>
            </w:r>
          </w:p>
        </w:tc>
        <w:tc>
          <w:tcPr>
            <w:tcW w:w="7200" w:type="dxa"/>
          </w:tcPr>
          <w:p w:rsidR="00977EF2" w:rsidRDefault="00977EF2" w:rsidP="00740BBC">
            <w:pPr>
              <w:jc w:val="center"/>
            </w:pPr>
            <w:r>
              <w:t xml:space="preserve">Dry Sodium </w:t>
            </w:r>
            <w:proofErr w:type="spellStart"/>
            <w:r>
              <w:t>thiosulphate</w:t>
            </w:r>
            <w:proofErr w:type="spellEnd"/>
            <w:r>
              <w:t>(Na</w:t>
            </w:r>
            <w:r w:rsidRPr="00977EF2">
              <w:rPr>
                <w:vertAlign w:val="subscript"/>
              </w:rPr>
              <w:t>2</w:t>
            </w:r>
            <w:r>
              <w:t>S</w:t>
            </w:r>
            <w:r w:rsidRPr="00977EF2">
              <w:rPr>
                <w:vertAlign w:val="subscript"/>
              </w:rPr>
              <w:t>2</w:t>
            </w:r>
            <w:r>
              <w:t>O</w:t>
            </w:r>
            <w:r w:rsidRPr="00977EF2">
              <w:rPr>
                <w:vertAlign w:val="subscript"/>
              </w:rPr>
              <w:t>3</w:t>
            </w:r>
            <w:r>
              <w:t>,5H</w:t>
            </w:r>
            <w:r w:rsidRPr="00977EF2">
              <w:rPr>
                <w:vertAlign w:val="subscript"/>
              </w:rPr>
              <w:t>2</w:t>
            </w:r>
            <w:r>
              <w:t>O)</w:t>
            </w:r>
          </w:p>
        </w:tc>
        <w:tc>
          <w:tcPr>
            <w:tcW w:w="1368" w:type="dxa"/>
          </w:tcPr>
          <w:p w:rsidR="00977EF2" w:rsidRDefault="00350F51" w:rsidP="00740BBC">
            <w:pPr>
              <w:jc w:val="center"/>
            </w:pPr>
            <w:r>
              <w:t>100gm</w:t>
            </w:r>
          </w:p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4.</w:t>
            </w:r>
          </w:p>
        </w:tc>
        <w:tc>
          <w:tcPr>
            <w:tcW w:w="7200" w:type="dxa"/>
          </w:tcPr>
          <w:p w:rsidR="00977EF2" w:rsidRDefault="00350F51" w:rsidP="00740BBC">
            <w:pPr>
              <w:jc w:val="center"/>
            </w:pPr>
            <w:r>
              <w:t>Starch</w:t>
            </w:r>
          </w:p>
        </w:tc>
        <w:tc>
          <w:tcPr>
            <w:tcW w:w="1368" w:type="dxa"/>
          </w:tcPr>
          <w:p w:rsidR="00977EF2" w:rsidRDefault="00350F51" w:rsidP="00740BBC">
            <w:pPr>
              <w:jc w:val="center"/>
            </w:pPr>
            <w:r>
              <w:t>500gm</w:t>
            </w:r>
          </w:p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5.</w:t>
            </w:r>
          </w:p>
        </w:tc>
        <w:tc>
          <w:tcPr>
            <w:tcW w:w="7200" w:type="dxa"/>
          </w:tcPr>
          <w:p w:rsidR="00977EF2" w:rsidRDefault="00350F51" w:rsidP="00740BBC">
            <w:pPr>
              <w:jc w:val="center"/>
            </w:pPr>
            <w:r>
              <w:t>Boric Acid</w:t>
            </w:r>
          </w:p>
        </w:tc>
        <w:tc>
          <w:tcPr>
            <w:tcW w:w="1368" w:type="dxa"/>
          </w:tcPr>
          <w:p w:rsidR="00977EF2" w:rsidRDefault="00350F51" w:rsidP="00740BBC">
            <w:pPr>
              <w:jc w:val="center"/>
            </w:pPr>
            <w:r>
              <w:t>100gm</w:t>
            </w:r>
          </w:p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6.</w:t>
            </w:r>
          </w:p>
        </w:tc>
        <w:tc>
          <w:tcPr>
            <w:tcW w:w="7200" w:type="dxa"/>
          </w:tcPr>
          <w:p w:rsidR="00977EF2" w:rsidRDefault="00350F51" w:rsidP="00740BBC">
            <w:pPr>
              <w:jc w:val="center"/>
            </w:pPr>
            <w:r>
              <w:t>Sodium Hydroxide(</w:t>
            </w:r>
            <w:proofErr w:type="spellStart"/>
            <w:r>
              <w:t>NaOH</w:t>
            </w:r>
            <w:proofErr w:type="spellEnd"/>
            <w:r>
              <w:t>)</w:t>
            </w:r>
          </w:p>
        </w:tc>
        <w:tc>
          <w:tcPr>
            <w:tcW w:w="1368" w:type="dxa"/>
          </w:tcPr>
          <w:p w:rsidR="00977EF2" w:rsidRDefault="00350F51" w:rsidP="00740BBC">
            <w:pPr>
              <w:jc w:val="center"/>
            </w:pPr>
            <w:r>
              <w:t>500gm</w:t>
            </w:r>
          </w:p>
        </w:tc>
      </w:tr>
      <w:tr w:rsidR="00977EF2" w:rsidTr="00977EF2">
        <w:tc>
          <w:tcPr>
            <w:tcW w:w="1008" w:type="dxa"/>
          </w:tcPr>
          <w:p w:rsidR="00977EF2" w:rsidRDefault="00977EF2" w:rsidP="00740BBC">
            <w:pPr>
              <w:jc w:val="center"/>
            </w:pPr>
            <w:r>
              <w:t>7.</w:t>
            </w:r>
          </w:p>
        </w:tc>
        <w:tc>
          <w:tcPr>
            <w:tcW w:w="7200" w:type="dxa"/>
          </w:tcPr>
          <w:p w:rsidR="00977EF2" w:rsidRDefault="00350F51" w:rsidP="00740BBC">
            <w:pPr>
              <w:jc w:val="center"/>
            </w:pPr>
            <w:r>
              <w:t>Potassium Iodide</w:t>
            </w:r>
          </w:p>
        </w:tc>
        <w:tc>
          <w:tcPr>
            <w:tcW w:w="1368" w:type="dxa"/>
          </w:tcPr>
          <w:p w:rsidR="00977EF2" w:rsidRDefault="00350F51" w:rsidP="00740BBC">
            <w:pPr>
              <w:jc w:val="center"/>
            </w:pPr>
            <w:r>
              <w:t>250gm</w:t>
            </w:r>
          </w:p>
        </w:tc>
      </w:tr>
      <w:tr w:rsidR="00350F51" w:rsidTr="00977EF2">
        <w:tc>
          <w:tcPr>
            <w:tcW w:w="1008" w:type="dxa"/>
          </w:tcPr>
          <w:p w:rsidR="00350F51" w:rsidRDefault="00350F51" w:rsidP="00740BBC">
            <w:pPr>
              <w:jc w:val="center"/>
            </w:pPr>
            <w:r>
              <w:t>8.</w:t>
            </w:r>
          </w:p>
        </w:tc>
        <w:tc>
          <w:tcPr>
            <w:tcW w:w="7200" w:type="dxa"/>
          </w:tcPr>
          <w:p w:rsidR="00350F51" w:rsidRDefault="00350F51" w:rsidP="00740BBC">
            <w:pPr>
              <w:jc w:val="center"/>
            </w:pPr>
            <w:r>
              <w:t xml:space="preserve">Concentrated </w:t>
            </w:r>
            <w:proofErr w:type="spellStart"/>
            <w:r>
              <w:t>Sulphuric</w:t>
            </w:r>
            <w:proofErr w:type="spellEnd"/>
            <w:r>
              <w:t xml:space="preserve"> Acid</w:t>
            </w:r>
          </w:p>
        </w:tc>
        <w:tc>
          <w:tcPr>
            <w:tcW w:w="1368" w:type="dxa"/>
          </w:tcPr>
          <w:p w:rsidR="00350F51" w:rsidRDefault="00350F51" w:rsidP="00740BBC">
            <w:pPr>
              <w:jc w:val="center"/>
            </w:pPr>
            <w:r>
              <w:t>450ml</w:t>
            </w:r>
          </w:p>
        </w:tc>
      </w:tr>
      <w:tr w:rsidR="00350F51" w:rsidTr="00977EF2">
        <w:tc>
          <w:tcPr>
            <w:tcW w:w="1008" w:type="dxa"/>
          </w:tcPr>
          <w:p w:rsidR="00350F51" w:rsidRDefault="00350F51" w:rsidP="00740BBC">
            <w:pPr>
              <w:jc w:val="center"/>
            </w:pPr>
            <w:r>
              <w:t>9.</w:t>
            </w:r>
          </w:p>
        </w:tc>
        <w:tc>
          <w:tcPr>
            <w:tcW w:w="7200" w:type="dxa"/>
          </w:tcPr>
          <w:p w:rsidR="00350F51" w:rsidRDefault="00350F51" w:rsidP="00740BBC">
            <w:pPr>
              <w:jc w:val="center"/>
            </w:pPr>
            <w:r>
              <w:t>Distilled water</w:t>
            </w:r>
          </w:p>
        </w:tc>
        <w:tc>
          <w:tcPr>
            <w:tcW w:w="1368" w:type="dxa"/>
          </w:tcPr>
          <w:p w:rsidR="00350F51" w:rsidRDefault="00350F51" w:rsidP="00740BBC">
            <w:pPr>
              <w:jc w:val="center"/>
            </w:pPr>
            <w:r>
              <w:t>5Ltr</w:t>
            </w:r>
          </w:p>
        </w:tc>
      </w:tr>
      <w:tr w:rsidR="00350F51" w:rsidTr="00977EF2">
        <w:tc>
          <w:tcPr>
            <w:tcW w:w="1008" w:type="dxa"/>
          </w:tcPr>
          <w:p w:rsidR="00350F51" w:rsidRDefault="00350F51" w:rsidP="00740BBC">
            <w:pPr>
              <w:jc w:val="center"/>
            </w:pPr>
            <w:r>
              <w:t>10.</w:t>
            </w:r>
          </w:p>
        </w:tc>
        <w:tc>
          <w:tcPr>
            <w:tcW w:w="7200" w:type="dxa"/>
          </w:tcPr>
          <w:p w:rsidR="00350F51" w:rsidRDefault="00350F51" w:rsidP="00740BBC">
            <w:pPr>
              <w:jc w:val="center"/>
            </w:pPr>
            <w:proofErr w:type="spellStart"/>
            <w:r>
              <w:t>BoD</w:t>
            </w:r>
            <w:proofErr w:type="spellEnd"/>
            <w:r>
              <w:t xml:space="preserve"> Bottle with Stopper(250ml)</w:t>
            </w:r>
          </w:p>
        </w:tc>
        <w:tc>
          <w:tcPr>
            <w:tcW w:w="1368" w:type="dxa"/>
          </w:tcPr>
          <w:p w:rsidR="00350F51" w:rsidRDefault="00350F51" w:rsidP="00740BBC">
            <w:pPr>
              <w:jc w:val="center"/>
            </w:pPr>
            <w:r>
              <w:t>20nos.</w:t>
            </w:r>
          </w:p>
        </w:tc>
      </w:tr>
      <w:tr w:rsidR="00350F51" w:rsidTr="00977EF2">
        <w:tc>
          <w:tcPr>
            <w:tcW w:w="1008" w:type="dxa"/>
          </w:tcPr>
          <w:p w:rsidR="00350F51" w:rsidRDefault="00350F51" w:rsidP="00740BBC">
            <w:pPr>
              <w:jc w:val="center"/>
            </w:pPr>
            <w:r>
              <w:t>11.</w:t>
            </w:r>
          </w:p>
        </w:tc>
        <w:tc>
          <w:tcPr>
            <w:tcW w:w="7200" w:type="dxa"/>
          </w:tcPr>
          <w:p w:rsidR="00350F51" w:rsidRDefault="00350F51" w:rsidP="00740BBC">
            <w:pPr>
              <w:jc w:val="center"/>
            </w:pPr>
            <w:r>
              <w:t xml:space="preserve">Slides: Mite, Termite, </w:t>
            </w:r>
            <w:proofErr w:type="spellStart"/>
            <w:r>
              <w:t>Collembola</w:t>
            </w:r>
            <w:proofErr w:type="spellEnd"/>
            <w:r>
              <w:t xml:space="preserve">, </w:t>
            </w:r>
            <w:proofErr w:type="spellStart"/>
            <w:r>
              <w:t>Ants,Daphnia</w:t>
            </w:r>
            <w:proofErr w:type="spellEnd"/>
            <w:r>
              <w:t xml:space="preserve">, </w:t>
            </w:r>
            <w:proofErr w:type="spellStart"/>
            <w:r>
              <w:t>Cyclopes,Fasciola</w:t>
            </w:r>
            <w:proofErr w:type="spellEnd"/>
            <w:r>
              <w:t>,</w:t>
            </w:r>
          </w:p>
        </w:tc>
        <w:tc>
          <w:tcPr>
            <w:tcW w:w="1368" w:type="dxa"/>
          </w:tcPr>
          <w:p w:rsidR="00350F51" w:rsidRDefault="00350F51" w:rsidP="00740BBC">
            <w:pPr>
              <w:jc w:val="center"/>
            </w:pPr>
            <w:r>
              <w:t>1each</w:t>
            </w:r>
          </w:p>
        </w:tc>
      </w:tr>
      <w:tr w:rsidR="00350F51" w:rsidTr="00977EF2">
        <w:tc>
          <w:tcPr>
            <w:tcW w:w="1008" w:type="dxa"/>
          </w:tcPr>
          <w:p w:rsidR="00350F51" w:rsidRDefault="00350F51" w:rsidP="00740BBC">
            <w:pPr>
              <w:jc w:val="center"/>
            </w:pPr>
            <w:r>
              <w:t>12.</w:t>
            </w:r>
          </w:p>
        </w:tc>
        <w:tc>
          <w:tcPr>
            <w:tcW w:w="7200" w:type="dxa"/>
          </w:tcPr>
          <w:p w:rsidR="00350F51" w:rsidRDefault="00350F51" w:rsidP="00740BBC">
            <w:pPr>
              <w:jc w:val="center"/>
            </w:pPr>
            <w:r>
              <w:t xml:space="preserve">Jar Specimen: </w:t>
            </w:r>
            <w:proofErr w:type="spellStart"/>
            <w:r>
              <w:t>Physalia</w:t>
            </w:r>
            <w:proofErr w:type="spellEnd"/>
            <w:r>
              <w:t xml:space="preserve">, Earthworm- </w:t>
            </w:r>
            <w:proofErr w:type="spellStart"/>
            <w:r>
              <w:t>Perionyx</w:t>
            </w:r>
            <w:proofErr w:type="spellEnd"/>
            <w:r>
              <w:t xml:space="preserve"> </w:t>
            </w:r>
            <w:proofErr w:type="spellStart"/>
            <w:r>
              <w:t>Sp</w:t>
            </w:r>
            <w:proofErr w:type="spellEnd"/>
            <w:r>
              <w:t xml:space="preserve">, </w:t>
            </w:r>
            <w:proofErr w:type="spellStart"/>
            <w:r>
              <w:t>Ascaris</w:t>
            </w:r>
            <w:proofErr w:type="spellEnd"/>
            <w:r>
              <w:t xml:space="preserve">, </w:t>
            </w:r>
            <w:proofErr w:type="spellStart"/>
            <w:r>
              <w:t>Hirudinaria</w:t>
            </w:r>
            <w:proofErr w:type="spellEnd"/>
            <w:r>
              <w:t xml:space="preserve">, Octopus, </w:t>
            </w:r>
            <w:proofErr w:type="spellStart"/>
            <w:r>
              <w:t>Exocoetus</w:t>
            </w:r>
            <w:proofErr w:type="spellEnd"/>
            <w:r>
              <w:t xml:space="preserve">, </w:t>
            </w:r>
            <w:proofErr w:type="spellStart"/>
            <w:r>
              <w:t>Hyla</w:t>
            </w:r>
            <w:proofErr w:type="spellEnd"/>
            <w:r>
              <w:t xml:space="preserve">, </w:t>
            </w:r>
            <w:proofErr w:type="spellStart"/>
            <w:r>
              <w:t>Hemidactylus</w:t>
            </w:r>
            <w:proofErr w:type="spellEnd"/>
            <w:r>
              <w:t xml:space="preserve">, </w:t>
            </w:r>
            <w:proofErr w:type="spellStart"/>
            <w:r>
              <w:t>Chiroptera</w:t>
            </w:r>
            <w:proofErr w:type="spellEnd"/>
          </w:p>
        </w:tc>
        <w:tc>
          <w:tcPr>
            <w:tcW w:w="1368" w:type="dxa"/>
          </w:tcPr>
          <w:p w:rsidR="00350F51" w:rsidRDefault="00350F51" w:rsidP="00740BBC">
            <w:pPr>
              <w:jc w:val="center"/>
            </w:pPr>
            <w:r>
              <w:t>1each</w:t>
            </w:r>
          </w:p>
        </w:tc>
      </w:tr>
      <w:tr w:rsidR="00350F51" w:rsidTr="00977EF2">
        <w:tc>
          <w:tcPr>
            <w:tcW w:w="1008" w:type="dxa"/>
          </w:tcPr>
          <w:p w:rsidR="00350F51" w:rsidRDefault="00350F51" w:rsidP="00740BBC">
            <w:pPr>
              <w:jc w:val="center"/>
            </w:pPr>
            <w:r>
              <w:t>13.</w:t>
            </w:r>
          </w:p>
        </w:tc>
        <w:tc>
          <w:tcPr>
            <w:tcW w:w="7200" w:type="dxa"/>
          </w:tcPr>
          <w:p w:rsidR="00350F51" w:rsidRDefault="00350F51" w:rsidP="00740BBC">
            <w:pPr>
              <w:jc w:val="center"/>
            </w:pPr>
            <w:r>
              <w:t>Plankton net</w:t>
            </w:r>
          </w:p>
        </w:tc>
        <w:tc>
          <w:tcPr>
            <w:tcW w:w="1368" w:type="dxa"/>
          </w:tcPr>
          <w:p w:rsidR="00350F51" w:rsidRDefault="00350F51" w:rsidP="00740BBC">
            <w:pPr>
              <w:jc w:val="center"/>
            </w:pPr>
            <w:r>
              <w:t>2nos.</w:t>
            </w:r>
          </w:p>
        </w:tc>
      </w:tr>
      <w:tr w:rsidR="00350F51" w:rsidTr="00977EF2">
        <w:tc>
          <w:tcPr>
            <w:tcW w:w="1008" w:type="dxa"/>
          </w:tcPr>
          <w:p w:rsidR="00350F51" w:rsidRDefault="00010139" w:rsidP="00740BBC">
            <w:pPr>
              <w:jc w:val="center"/>
            </w:pPr>
            <w:r>
              <w:t>14.</w:t>
            </w:r>
          </w:p>
        </w:tc>
        <w:tc>
          <w:tcPr>
            <w:tcW w:w="7200" w:type="dxa"/>
          </w:tcPr>
          <w:p w:rsidR="00350F51" w:rsidRDefault="00010139" w:rsidP="00740BBC">
            <w:pPr>
              <w:jc w:val="center"/>
            </w:pPr>
            <w:r>
              <w:t>Permanent Slide:</w:t>
            </w:r>
          </w:p>
          <w:p w:rsidR="00010139" w:rsidRDefault="00010139" w:rsidP="00740BBC">
            <w:pPr>
              <w:jc w:val="center"/>
            </w:pPr>
            <w:r>
              <w:t xml:space="preserve">Prophase-I: </w:t>
            </w:r>
            <w:proofErr w:type="spellStart"/>
            <w:r>
              <w:t>Leptotene</w:t>
            </w:r>
            <w:proofErr w:type="spellEnd"/>
            <w:r>
              <w:t xml:space="preserve">, </w:t>
            </w:r>
            <w:proofErr w:type="spellStart"/>
            <w:r>
              <w:t>Zygotene</w:t>
            </w:r>
            <w:proofErr w:type="spellEnd"/>
            <w:r>
              <w:t xml:space="preserve">, </w:t>
            </w:r>
            <w:proofErr w:type="spellStart"/>
            <w:r>
              <w:t>Pachytene</w:t>
            </w:r>
            <w:proofErr w:type="spellEnd"/>
            <w:r>
              <w:t xml:space="preserve">, </w:t>
            </w:r>
            <w:proofErr w:type="spellStart"/>
            <w:r>
              <w:t>Diplotene</w:t>
            </w:r>
            <w:proofErr w:type="spellEnd"/>
            <w:r>
              <w:t xml:space="preserve">, </w:t>
            </w:r>
            <w:proofErr w:type="spellStart"/>
            <w:r>
              <w:t>Diakinesis</w:t>
            </w:r>
            <w:proofErr w:type="spellEnd"/>
            <w:r>
              <w:t xml:space="preserve">, Metaphase-1, Anaphase-1, Telophase-1, Prophase-II, Metaphase-II, Anaphase-II, </w:t>
            </w:r>
            <w:proofErr w:type="spellStart"/>
            <w:r>
              <w:t>Telophase</w:t>
            </w:r>
            <w:proofErr w:type="spellEnd"/>
            <w:r>
              <w:t>-II</w:t>
            </w:r>
          </w:p>
        </w:tc>
        <w:tc>
          <w:tcPr>
            <w:tcW w:w="1368" w:type="dxa"/>
          </w:tcPr>
          <w:p w:rsidR="00350F51" w:rsidRDefault="00010139" w:rsidP="00740BBC">
            <w:pPr>
              <w:jc w:val="center"/>
            </w:pPr>
            <w:r>
              <w:t>1each</w:t>
            </w:r>
          </w:p>
        </w:tc>
      </w:tr>
    </w:tbl>
    <w:p w:rsidR="00977EF2" w:rsidRDefault="00977EF2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2F3E21" w:rsidRDefault="002F3E21" w:rsidP="00740BBC">
      <w:pPr>
        <w:jc w:val="center"/>
      </w:pPr>
    </w:p>
    <w:p w:rsidR="0070392F" w:rsidRDefault="0070392F" w:rsidP="0070392F"/>
    <w:p w:rsidR="002F3E21" w:rsidRPr="002F3E21" w:rsidRDefault="0070392F" w:rsidP="0070392F">
      <w:pPr>
        <w:rPr>
          <w:b/>
          <w:sz w:val="32"/>
        </w:rPr>
      </w:pPr>
      <w:r>
        <w:t xml:space="preserve">                                                 </w:t>
      </w:r>
      <w:r>
        <w:rPr>
          <w:b/>
          <w:sz w:val="32"/>
        </w:rPr>
        <w:t xml:space="preserve">Requisition for </w:t>
      </w:r>
      <w:r w:rsidR="002F3E21" w:rsidRPr="002F3E21">
        <w:rPr>
          <w:b/>
          <w:sz w:val="32"/>
        </w:rPr>
        <w:t>Department of Physics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jc w:val="both"/>
        <w:rPr>
          <w:lang w:val="en-US"/>
        </w:rPr>
      </w:pPr>
      <w:r>
        <w:rPr>
          <w:lang w:val="en-US"/>
        </w:rPr>
        <w:lastRenderedPageBreak/>
        <w:t>Complete setup of measurement of  Boiling point of a liquid by Platinum resistance thermometer</w:t>
      </w:r>
    </w:p>
    <w:p w:rsidR="002F3E21" w:rsidRDefault="002F3E21" w:rsidP="0070392F">
      <w:pPr>
        <w:pStyle w:val="ListParagraph"/>
        <w:spacing w:line="360" w:lineRule="auto"/>
        <w:jc w:val="both"/>
        <w:rPr>
          <w:lang w:val="en-US"/>
        </w:rPr>
      </w:pPr>
      <w:r>
        <w:rPr>
          <w:lang w:val="en-US"/>
        </w:rPr>
        <w:t>(</w:t>
      </w:r>
      <w:r>
        <w:t xml:space="preserve">Platinum Resistance Thermometer 3 ratio P.O. </w:t>
      </w:r>
      <w:proofErr w:type="gramStart"/>
      <w:r>
        <w:t>box</w:t>
      </w:r>
      <w:proofErr w:type="gramEnd"/>
      <w:r>
        <w:t xml:space="preserve"> Meter Bridge </w:t>
      </w:r>
      <w:proofErr w:type="spellStart"/>
      <w:r>
        <w:t>Leclance</w:t>
      </w:r>
      <w:proofErr w:type="spellEnd"/>
      <w:r>
        <w:t xml:space="preserve"> cell (dry)/ 2V Power Supply 100 ohms / 1A rheostat Dead Beat Galvanometer Lamp &amp; scale arrangement Tapping key. </w:t>
      </w:r>
      <w:proofErr w:type="spellStart"/>
      <w:r>
        <w:t>Commutator</w:t>
      </w:r>
      <w:proofErr w:type="spellEnd"/>
      <w:r>
        <w:t xml:space="preserve"> Large funnel </w:t>
      </w:r>
      <w:proofErr w:type="spellStart"/>
      <w:r>
        <w:t>Funnel</w:t>
      </w:r>
      <w:proofErr w:type="spellEnd"/>
      <w:r>
        <w:t xml:space="preserve"> holder with stand Heating mantle (size of flask </w:t>
      </w:r>
      <w:proofErr w:type="gramStart"/>
      <w:r>
        <w:t>2000ml )</w:t>
      </w:r>
      <w:proofErr w:type="gramEnd"/>
      <w:r>
        <w:t xml:space="preserve"> Round bottom flux for </w:t>
      </w:r>
      <w:proofErr w:type="spellStart"/>
      <w:r>
        <w:t>Pt.Resistance</w:t>
      </w:r>
      <w:proofErr w:type="spellEnd"/>
      <w:r>
        <w:t xml:space="preserve"> Thermometer Stand for clamping the bottles)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Complete setup of measurement of thermo </w:t>
      </w:r>
      <w:proofErr w:type="spellStart"/>
      <w:r>
        <w:rPr>
          <w:lang w:val="en-US"/>
        </w:rPr>
        <w:t>emf</w:t>
      </w:r>
      <w:proofErr w:type="spellEnd"/>
      <w:r>
        <w:rPr>
          <w:lang w:val="en-US"/>
        </w:rPr>
        <w:t xml:space="preserve">  measurement instrument</w:t>
      </w:r>
    </w:p>
    <w:p w:rsidR="002F3E21" w:rsidRDefault="002F3E21" w:rsidP="0070392F">
      <w:pPr>
        <w:pStyle w:val="ListParagraph"/>
        <w:spacing w:line="360" w:lineRule="auto"/>
        <w:rPr>
          <w:lang w:val="en-US"/>
        </w:rPr>
      </w:pPr>
      <w:r>
        <w:rPr>
          <w:lang w:val="en-US"/>
        </w:rPr>
        <w:t>(</w:t>
      </w:r>
      <w:r>
        <w:t xml:space="preserve">Potentiometer with jokey[10 no wire] 2V Power Supply Resistance box 0-10000 Spot Galvanometer Plug key. 1 Way Thermocouple Copper Constantan Thermometer 110 </w:t>
      </w:r>
      <w:proofErr w:type="spellStart"/>
      <w:r>
        <w:t>Deg</w:t>
      </w:r>
      <w:proofErr w:type="spellEnd"/>
      <w:r>
        <w:t xml:space="preserve"> Stand for holding thermometer Arrangement for boiling of water - complete with electrical heater Ice bath - 500 ml Plastic beaker)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 Complete setup of construction of one ohm resistance </w:t>
      </w:r>
    </w:p>
    <w:p w:rsidR="002F3E21" w:rsidRPr="00D915BE" w:rsidRDefault="002F3E21" w:rsidP="0070392F">
      <w:pPr>
        <w:spacing w:line="360" w:lineRule="auto"/>
        <w:ind w:left="360"/>
      </w:pPr>
      <w:r>
        <w:t xml:space="preserve">(Carry Foster Bridge 1 Ohm </w:t>
      </w:r>
      <w:proofErr w:type="spellStart"/>
      <w:r>
        <w:t>Manganin</w:t>
      </w:r>
      <w:proofErr w:type="spellEnd"/>
      <w:r>
        <w:t xml:space="preserve"> coil resistance </w:t>
      </w:r>
      <w:proofErr w:type="spellStart"/>
      <w:r>
        <w:t>Resistance</w:t>
      </w:r>
      <w:proofErr w:type="spellEnd"/>
      <w:r>
        <w:t xml:space="preserve"> Box </w:t>
      </w:r>
      <w:proofErr w:type="spellStart"/>
      <w:r>
        <w:t>Manganin</w:t>
      </w:r>
      <w:proofErr w:type="spellEnd"/>
      <w:r>
        <w:t xml:space="preserve"> coils 5000 ohms Standard 1 ohm coil </w:t>
      </w:r>
      <w:proofErr w:type="gramStart"/>
      <w:r>
        <w:t>( Oil</w:t>
      </w:r>
      <w:proofErr w:type="gramEnd"/>
      <w:r>
        <w:t xml:space="preserve"> Cooled) 2 V DC Power Supply Plug </w:t>
      </w:r>
      <w:proofErr w:type="spellStart"/>
      <w:r>
        <w:t>commutator</w:t>
      </w:r>
      <w:proofErr w:type="spellEnd"/>
      <w:r>
        <w:t xml:space="preserve"> Digital Galvanometer Rheostat 100 ohms 2A)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CRO ( </w:t>
      </w:r>
      <w:proofErr w:type="spellStart"/>
      <w:r>
        <w:rPr>
          <w:lang w:val="en-US"/>
        </w:rPr>
        <w:t>Systronics</w:t>
      </w:r>
      <w:proofErr w:type="spellEnd"/>
      <w:r>
        <w:rPr>
          <w:lang w:val="en-US"/>
        </w:rPr>
        <w:t>,  Double beam)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Function generator (</w:t>
      </w:r>
      <w:proofErr w:type="spellStart"/>
      <w:r>
        <w:rPr>
          <w:lang w:val="en-US"/>
        </w:rPr>
        <w:t>Systronics</w:t>
      </w:r>
      <w:proofErr w:type="spellEnd"/>
      <w:r>
        <w:rPr>
          <w:lang w:val="en-US"/>
        </w:rPr>
        <w:t>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Complete setup for determination of high resistance by the method of leakage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Complete setup for determination of mutual inductance of two coils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Study of half wave, Full wave and bridge  rectification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Rheostat -   200ohm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Resistance box  (  fractional and   range 0 to 10000 ohm)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AC Voltmeter-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AC ammeter-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Table Galvanometer-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Meter bridge- 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Carrey Foster Bridge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Potentiometer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Constantan wire -   meter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Standard Resistance -  02 ohm, 05 ohms, 10 ohms, 20 ohms  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Connecting wire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lastRenderedPageBreak/>
        <w:t>Power supply standard – 2 volt and 1.5 volt ( standard)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Temperature coefficient of resistance measurement complete setup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1 </w:t>
      </w:r>
      <w:proofErr w:type="spellStart"/>
      <w:r>
        <w:rPr>
          <w:lang w:val="en-US"/>
        </w:rPr>
        <w:t>lt</w:t>
      </w:r>
      <w:proofErr w:type="spellEnd"/>
      <w:r>
        <w:rPr>
          <w:lang w:val="en-US"/>
        </w:rPr>
        <w:t xml:space="preserve"> boiler –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2 </w:t>
      </w:r>
      <w:proofErr w:type="spellStart"/>
      <w:r>
        <w:rPr>
          <w:lang w:val="en-US"/>
        </w:rPr>
        <w:t>lt</w:t>
      </w:r>
      <w:proofErr w:type="spellEnd"/>
      <w:r>
        <w:rPr>
          <w:lang w:val="en-US"/>
        </w:rPr>
        <w:t xml:space="preserve"> boiler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Connecting Pipe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 xml:space="preserve">Copper constantan thermocouple 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Screw driver set for laboratory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One ohm standard resistance-</w:t>
      </w:r>
    </w:p>
    <w:p w:rsidR="002F3E21" w:rsidRDefault="002F3E21" w:rsidP="0070392F">
      <w:pPr>
        <w:pStyle w:val="ListParagraph"/>
        <w:numPr>
          <w:ilvl w:val="0"/>
          <w:numId w:val="1"/>
        </w:numPr>
        <w:spacing w:line="360" w:lineRule="auto"/>
        <w:rPr>
          <w:lang w:val="en-US"/>
        </w:rPr>
      </w:pPr>
      <w:r>
        <w:rPr>
          <w:lang w:val="en-US"/>
        </w:rPr>
        <w:t>P.O. BOX</w:t>
      </w:r>
    </w:p>
    <w:p w:rsidR="002F3E21" w:rsidRDefault="002F3E21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  <w:r>
        <w:rPr>
          <w:b/>
          <w:sz w:val="32"/>
        </w:rPr>
        <w:t xml:space="preserve">Requisition for </w:t>
      </w:r>
      <w:r w:rsidRPr="002F3E21">
        <w:rPr>
          <w:b/>
          <w:sz w:val="32"/>
        </w:rPr>
        <w:t xml:space="preserve">Department of </w:t>
      </w:r>
      <w:r>
        <w:rPr>
          <w:b/>
          <w:sz w:val="32"/>
        </w:rPr>
        <w:t>Botany</w:t>
      </w:r>
    </w:p>
    <w:p w:rsidR="008039FF" w:rsidRDefault="008039FF" w:rsidP="008039FF">
      <w:pPr>
        <w:ind w:firstLine="720"/>
        <w:rPr>
          <w:b/>
          <w:sz w:val="24"/>
        </w:rPr>
      </w:pPr>
    </w:p>
    <w:p w:rsidR="008039FF" w:rsidRPr="001016DA" w:rsidRDefault="008039FF" w:rsidP="008039FF">
      <w:pPr>
        <w:ind w:firstLine="720"/>
        <w:rPr>
          <w:b/>
          <w:sz w:val="24"/>
        </w:rPr>
      </w:pPr>
      <w:r w:rsidRPr="001016DA">
        <w:rPr>
          <w:b/>
          <w:sz w:val="24"/>
        </w:rPr>
        <w:lastRenderedPageBreak/>
        <w:t>Lab Specimen</w:t>
      </w:r>
      <w:r>
        <w:rPr>
          <w:b/>
          <w:sz w:val="24"/>
        </w:rPr>
        <w:t xml:space="preserve">                                      Quantity</w:t>
      </w:r>
    </w:p>
    <w:p w:rsidR="008039FF" w:rsidRDefault="008039FF" w:rsidP="008039FF">
      <w:pPr>
        <w:ind w:firstLine="720"/>
      </w:pPr>
      <w:proofErr w:type="spellStart"/>
      <w:r>
        <w:t>Mucor</w:t>
      </w:r>
      <w:proofErr w:type="spellEnd"/>
      <w:r>
        <w:tab/>
      </w:r>
      <w:r>
        <w:tab/>
      </w:r>
      <w:r>
        <w:tab/>
      </w:r>
      <w:r>
        <w:tab/>
      </w:r>
      <w:r>
        <w:tab/>
        <w:t>2nos.</w:t>
      </w:r>
    </w:p>
    <w:p w:rsidR="008039FF" w:rsidRDefault="008039FF" w:rsidP="008039FF">
      <w:pPr>
        <w:ind w:firstLine="720"/>
      </w:pPr>
      <w:proofErr w:type="spellStart"/>
      <w:r>
        <w:t>Penecillium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>2nos.</w:t>
      </w:r>
    </w:p>
    <w:p w:rsidR="008039FF" w:rsidRDefault="008039FF" w:rsidP="008039FF">
      <w:pPr>
        <w:ind w:firstLine="720"/>
      </w:pPr>
    </w:p>
    <w:p w:rsidR="008039FF" w:rsidRPr="001016DA" w:rsidRDefault="008039FF" w:rsidP="008039FF">
      <w:pPr>
        <w:ind w:firstLine="720"/>
        <w:rPr>
          <w:b/>
          <w:sz w:val="24"/>
        </w:rPr>
      </w:pPr>
      <w:r w:rsidRPr="001016DA">
        <w:rPr>
          <w:b/>
          <w:sz w:val="24"/>
        </w:rPr>
        <w:t>Permanent Slide</w:t>
      </w:r>
    </w:p>
    <w:p w:rsidR="008039FF" w:rsidRDefault="008039FF" w:rsidP="008039FF">
      <w:pPr>
        <w:ind w:firstLine="720"/>
      </w:pPr>
      <w:proofErr w:type="spellStart"/>
      <w:r>
        <w:t>Mucor</w:t>
      </w:r>
      <w:proofErr w:type="spellEnd"/>
      <w:r>
        <w:t xml:space="preserve"> </w:t>
      </w:r>
      <w:proofErr w:type="spellStart"/>
      <w:r>
        <w:t>Zygospore</w:t>
      </w:r>
      <w:proofErr w:type="spellEnd"/>
      <w:r>
        <w:tab/>
      </w:r>
      <w:r>
        <w:tab/>
      </w:r>
      <w:r>
        <w:tab/>
        <w:t xml:space="preserve">  1no.</w:t>
      </w:r>
    </w:p>
    <w:p w:rsidR="008039FF" w:rsidRDefault="008039FF" w:rsidP="008039FF">
      <w:pPr>
        <w:ind w:firstLine="720"/>
      </w:pPr>
      <w:proofErr w:type="spellStart"/>
      <w:r>
        <w:t>Penecillium</w:t>
      </w:r>
      <w:proofErr w:type="spellEnd"/>
      <w:r>
        <w:t xml:space="preserve"> Conidia</w:t>
      </w:r>
      <w:r>
        <w:tab/>
      </w:r>
      <w:r>
        <w:tab/>
      </w:r>
      <w:r>
        <w:tab/>
        <w:t xml:space="preserve">   1no.</w:t>
      </w:r>
    </w:p>
    <w:p w:rsidR="008039FF" w:rsidRDefault="008039FF" w:rsidP="008039FF">
      <w:pPr>
        <w:ind w:firstLine="720"/>
      </w:pPr>
    </w:p>
    <w:p w:rsidR="008039FF" w:rsidRDefault="008039FF" w:rsidP="008039FF">
      <w:pPr>
        <w:ind w:firstLine="720"/>
        <w:rPr>
          <w:b/>
          <w:sz w:val="24"/>
        </w:rPr>
      </w:pPr>
      <w:r w:rsidRPr="001016DA">
        <w:rPr>
          <w:b/>
          <w:sz w:val="24"/>
        </w:rPr>
        <w:t>Jar Specimen</w:t>
      </w:r>
    </w:p>
    <w:p w:rsidR="008039FF" w:rsidRDefault="008039FF" w:rsidP="008039FF">
      <w:pPr>
        <w:ind w:firstLine="720"/>
      </w:pPr>
      <w:r>
        <w:rPr>
          <w:sz w:val="24"/>
        </w:rPr>
        <w:t>Late Blight of Potato</w:t>
      </w:r>
      <w:r>
        <w:rPr>
          <w:sz w:val="24"/>
        </w:rPr>
        <w:tab/>
      </w:r>
      <w:r>
        <w:tab/>
      </w:r>
      <w:r>
        <w:tab/>
        <w:t xml:space="preserve">   1no.</w:t>
      </w:r>
    </w:p>
    <w:p w:rsidR="008039FF" w:rsidRDefault="008039FF" w:rsidP="008039FF">
      <w:pPr>
        <w:ind w:firstLine="720"/>
      </w:pPr>
      <w:r>
        <w:t>Stem Rot of Jute</w:t>
      </w:r>
      <w:r>
        <w:tab/>
      </w:r>
      <w:r>
        <w:tab/>
        <w:t xml:space="preserve">                  1no.</w:t>
      </w:r>
    </w:p>
    <w:p w:rsidR="008039FF" w:rsidRDefault="008039FF" w:rsidP="008039FF">
      <w:pPr>
        <w:ind w:firstLine="720"/>
      </w:pPr>
    </w:p>
    <w:p w:rsidR="008039FF" w:rsidRDefault="008039FF" w:rsidP="008039FF">
      <w:pPr>
        <w:ind w:firstLine="720"/>
        <w:rPr>
          <w:b/>
          <w:sz w:val="24"/>
        </w:rPr>
      </w:pPr>
      <w:r w:rsidRPr="00C55CF9">
        <w:rPr>
          <w:b/>
          <w:sz w:val="24"/>
        </w:rPr>
        <w:t>Chemical</w:t>
      </w:r>
    </w:p>
    <w:p w:rsidR="008039FF" w:rsidRDefault="008039FF" w:rsidP="008039FF">
      <w:pPr>
        <w:ind w:firstLine="720"/>
        <w:rPr>
          <w:sz w:val="24"/>
        </w:rPr>
      </w:pPr>
      <w:r>
        <w:rPr>
          <w:sz w:val="24"/>
        </w:rPr>
        <w:t>Dextrose 500g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1no.</w:t>
      </w:r>
    </w:p>
    <w:p w:rsidR="008039FF" w:rsidRDefault="008039FF" w:rsidP="008039FF">
      <w:pPr>
        <w:ind w:firstLine="720"/>
        <w:rPr>
          <w:sz w:val="24"/>
        </w:rPr>
      </w:pPr>
      <w:r>
        <w:rPr>
          <w:sz w:val="24"/>
        </w:rPr>
        <w:t xml:space="preserve">Agar </w:t>
      </w:r>
      <w:proofErr w:type="spellStart"/>
      <w:r>
        <w:rPr>
          <w:sz w:val="24"/>
        </w:rPr>
        <w:t>Agar</w:t>
      </w:r>
      <w:proofErr w:type="spellEnd"/>
      <w:r>
        <w:rPr>
          <w:sz w:val="24"/>
        </w:rPr>
        <w:t xml:space="preserve"> 500g</w:t>
      </w:r>
      <w:r>
        <w:rPr>
          <w:sz w:val="24"/>
        </w:rPr>
        <w:tab/>
      </w:r>
      <w:r>
        <w:rPr>
          <w:sz w:val="24"/>
        </w:rPr>
        <w:tab/>
        <w:t xml:space="preserve">                  1no.</w:t>
      </w:r>
    </w:p>
    <w:p w:rsidR="008039FF" w:rsidRDefault="008039FF" w:rsidP="008039FF">
      <w:pPr>
        <w:ind w:firstLine="720"/>
        <w:rPr>
          <w:sz w:val="24"/>
        </w:rPr>
      </w:pPr>
      <w:r>
        <w:rPr>
          <w:sz w:val="24"/>
        </w:rPr>
        <w:t>Formalin 5lit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1no.</w:t>
      </w:r>
    </w:p>
    <w:p w:rsidR="008039FF" w:rsidRPr="001016DA" w:rsidRDefault="008039FF" w:rsidP="008039FF">
      <w:pPr>
        <w:ind w:firstLine="720"/>
        <w:rPr>
          <w:sz w:val="24"/>
        </w:rPr>
      </w:pPr>
    </w:p>
    <w:p w:rsidR="008039FF" w:rsidRDefault="008039FF" w:rsidP="00740BBC">
      <w:pPr>
        <w:jc w:val="center"/>
      </w:pPr>
    </w:p>
    <w:p w:rsidR="008039FF" w:rsidRDefault="008039FF" w:rsidP="00740BBC">
      <w:pPr>
        <w:jc w:val="center"/>
      </w:pPr>
    </w:p>
    <w:p w:rsidR="009852D2" w:rsidRDefault="009852D2" w:rsidP="00740BBC">
      <w:pPr>
        <w:jc w:val="center"/>
      </w:pPr>
    </w:p>
    <w:p w:rsidR="009852D2" w:rsidRDefault="009852D2" w:rsidP="00740BBC">
      <w:pPr>
        <w:jc w:val="center"/>
      </w:pPr>
    </w:p>
    <w:p w:rsidR="009852D2" w:rsidRDefault="009852D2" w:rsidP="00740BBC">
      <w:pPr>
        <w:jc w:val="center"/>
      </w:pPr>
    </w:p>
    <w:p w:rsidR="009852D2" w:rsidRDefault="009852D2" w:rsidP="00740BBC">
      <w:pPr>
        <w:jc w:val="center"/>
      </w:pPr>
    </w:p>
    <w:p w:rsidR="009852D2" w:rsidRDefault="009852D2" w:rsidP="009852D2">
      <w:pPr>
        <w:jc w:val="center"/>
      </w:pPr>
      <w:r>
        <w:rPr>
          <w:b/>
          <w:sz w:val="32"/>
        </w:rPr>
        <w:t xml:space="preserve">Requisition for </w:t>
      </w:r>
      <w:r w:rsidRPr="002F3E21">
        <w:rPr>
          <w:b/>
          <w:sz w:val="32"/>
        </w:rPr>
        <w:t xml:space="preserve">Department of </w:t>
      </w:r>
      <w:r>
        <w:rPr>
          <w:b/>
          <w:sz w:val="32"/>
        </w:rPr>
        <w:t>Chemistry</w:t>
      </w:r>
    </w:p>
    <w:p w:rsidR="009852D2" w:rsidRDefault="009852D2" w:rsidP="00740BBC">
      <w:pPr>
        <w:jc w:val="center"/>
      </w:pPr>
    </w:p>
    <w:p w:rsidR="009852D2" w:rsidRDefault="009852D2" w:rsidP="009852D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NAME OF CHEMICALS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Ammonium acetate, Ammonium Chloride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( two container each )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Ammonium carbonate, Lead Acetate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Ammonium oxalate, Zinc Sulphide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Ammonium sulphate, Mercuric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Barium chloride, Arsenic Sulphide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Calcium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Cobalt nitrate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Ferric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Lead acetate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Mercuric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chromate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dichromate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Potassium </w:t>
      </w:r>
      <w:proofErr w:type="spellStart"/>
      <w:r>
        <w:rPr>
          <w:sz w:val="24"/>
          <w:szCs w:val="24"/>
        </w:rPr>
        <w:t>ferricyanide</w:t>
      </w:r>
      <w:proofErr w:type="spellEnd"/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Potassium </w:t>
      </w:r>
      <w:proofErr w:type="spellStart"/>
      <w:r>
        <w:rPr>
          <w:sz w:val="24"/>
          <w:szCs w:val="24"/>
        </w:rPr>
        <w:t>ferrocyanide</w:t>
      </w:r>
      <w:proofErr w:type="spellEnd"/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permanganate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Silver nitrate, Silver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Sodium acetate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Disodium hydrogen phosphate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Aluminum</w:t>
      </w:r>
      <w:proofErr w:type="spellEnd"/>
      <w:r>
        <w:rPr>
          <w:sz w:val="24"/>
          <w:szCs w:val="24"/>
        </w:rPr>
        <w:t xml:space="preserve"> powder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Ammonium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Ammonium nitrate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Borax, Ammonium Nitrate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Cadmium carbonate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Calcium fluoride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Copper turnings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Ferrous sulphate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Iron powder,  Mercuric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carbonate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chlorate, Potassium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iodide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nitrate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Sodiun</w:t>
      </w:r>
      <w:proofErr w:type="spellEnd"/>
      <w:r>
        <w:rPr>
          <w:sz w:val="24"/>
          <w:szCs w:val="24"/>
        </w:rPr>
        <w:t xml:space="preserve"> bicarbonate, Sodium sulphite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Sodium carbonate, Sodium Nitrate, Sodium Nitrite, Sodium </w:t>
      </w:r>
      <w:proofErr w:type="spellStart"/>
      <w:r>
        <w:rPr>
          <w:sz w:val="24"/>
          <w:szCs w:val="24"/>
        </w:rPr>
        <w:t>Thiosulphate</w:t>
      </w:r>
      <w:proofErr w:type="spellEnd"/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Sodium </w:t>
      </w:r>
      <w:proofErr w:type="spellStart"/>
      <w:r>
        <w:rPr>
          <w:sz w:val="24"/>
          <w:szCs w:val="24"/>
        </w:rPr>
        <w:t>bismuthate</w:t>
      </w:r>
      <w:proofErr w:type="spellEnd"/>
      <w:r>
        <w:rPr>
          <w:sz w:val="24"/>
          <w:szCs w:val="24"/>
        </w:rPr>
        <w:t xml:space="preserve">, Sodium </w:t>
      </w:r>
      <w:proofErr w:type="spellStart"/>
      <w:r>
        <w:rPr>
          <w:sz w:val="24"/>
          <w:szCs w:val="24"/>
        </w:rPr>
        <w:t>Arsinate</w:t>
      </w:r>
      <w:proofErr w:type="spellEnd"/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Sodium nitrate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Sodium nitrite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Sodium peroxide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Sodium </w:t>
      </w:r>
      <w:proofErr w:type="spellStart"/>
      <w:r>
        <w:rPr>
          <w:sz w:val="24"/>
          <w:szCs w:val="24"/>
        </w:rPr>
        <w:t>nitroprusside</w:t>
      </w:r>
      <w:proofErr w:type="spellEnd"/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Red lead , Lead Sulphide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Silver sulphate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Silver acetate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Sulphur  powder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Starch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Tartaric acid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Urea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Tin foil and tin granules, Stannous Chloride, Stannous Sulphide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Zinc powder &amp; zinc granules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Oxalic acid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Aluminum</w:t>
      </w:r>
      <w:proofErr w:type="spellEnd"/>
      <w:r>
        <w:rPr>
          <w:sz w:val="24"/>
          <w:szCs w:val="24"/>
        </w:rPr>
        <w:t xml:space="preserve"> phosphate , Nickel phosphate , Calcium carbonate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Zinc sulphate,  Magnesium sulphate , Zinc sulphate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Manganese dioxide , Copper nitrate , Manganese sulphate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Sodium sulphate, Boric acid, Copper sulphate, Barium Sulphate, 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Zinc oxide,  Lead Oxide, Cupper Oxide, Zinc sulphate, Boric acid, Potassium sulphate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Magnesium oxide,  Magnesium carbonate, Copper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Zinc chloride, Potassium chloride, Manganese (ii)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Calcium chloride, Nickel sulphate , manganese dioxide; lead oxide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Copper borate,  Magnesium borate,  Sodium Phosphate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Lead chloride, Nickel chloride, Copper chloride, Ferric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Lead nitrate, Sodium nitrate,  Sodium chloride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Magnesium Chloride,  Zinc Chloride,  Zinc Acetate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Tin Granules,  Mohr's Salt, Metallic Sodium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Bromide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Potassium Bromate</w:t>
      </w:r>
    </w:p>
    <w:p w:rsidR="009852D2" w:rsidRDefault="009852D2" w:rsidP="009852D2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Lead Chloride, Strontium Phosphate, Strontium Carbonate</w:t>
      </w:r>
    </w:p>
    <w:p w:rsidR="009852D2" w:rsidRDefault="009852D2" w:rsidP="009852D2">
      <w:pPr>
        <w:rPr>
          <w:b/>
          <w:sz w:val="24"/>
          <w:szCs w:val="24"/>
        </w:rPr>
      </w:pPr>
      <w:r>
        <w:rPr>
          <w:b/>
          <w:sz w:val="24"/>
          <w:szCs w:val="24"/>
        </w:rPr>
        <w:t>List of acids &amp; Alkalis</w:t>
      </w:r>
    </w:p>
    <w:p w:rsidR="009852D2" w:rsidRDefault="009852D2" w:rsidP="009852D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Acetic acid, Sulphuric acid , Hydrochloric acid, Nitric acid, Phosphorous acid</w:t>
      </w:r>
    </w:p>
    <w:p w:rsidR="009852D2" w:rsidRDefault="009852D2" w:rsidP="009852D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Potassium Hydroxide, Sodium Hydroxide,  Ammonium Hydroxide</w:t>
      </w:r>
    </w:p>
    <w:p w:rsidR="009852D2" w:rsidRDefault="009852D2" w:rsidP="009852D2">
      <w:pPr>
        <w:pStyle w:val="ListParagraph"/>
        <w:ind w:left="1080"/>
        <w:rPr>
          <w:sz w:val="24"/>
          <w:szCs w:val="24"/>
        </w:rPr>
      </w:pPr>
    </w:p>
    <w:p w:rsidR="009852D2" w:rsidRDefault="009852D2" w:rsidP="009852D2">
      <w:pPr>
        <w:rPr>
          <w:b/>
          <w:sz w:val="24"/>
          <w:szCs w:val="24"/>
        </w:rPr>
      </w:pPr>
      <w:r>
        <w:rPr>
          <w:b/>
          <w:sz w:val="24"/>
          <w:szCs w:val="24"/>
        </w:rPr>
        <w:t>List of Special Chemicals for special reagents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(Two container each)</w:t>
      </w:r>
    </w:p>
    <w:p w:rsidR="009852D2" w:rsidRDefault="009852D2" w:rsidP="009852D2">
      <w:pPr>
        <w:pStyle w:val="ListParagraph"/>
        <w:ind w:left="1080"/>
        <w:rPr>
          <w:sz w:val="24"/>
          <w:szCs w:val="24"/>
        </w:rPr>
      </w:pPr>
    </w:p>
    <w:p w:rsidR="009852D2" w:rsidRDefault="009852D2" w:rsidP="009852D2">
      <w:pPr>
        <w:pStyle w:val="ListParagraph"/>
        <w:numPr>
          <w:ilvl w:val="0"/>
          <w:numId w:val="4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AmmoniumMolybdate</w:t>
      </w:r>
      <w:proofErr w:type="spellEnd"/>
      <w:r>
        <w:rPr>
          <w:sz w:val="24"/>
          <w:szCs w:val="24"/>
        </w:rPr>
        <w:t>,  Mercuric Iodide,  Potassium Iodide,  Liquid Bromine</w:t>
      </w:r>
    </w:p>
    <w:p w:rsidR="009852D2" w:rsidRDefault="009852D2" w:rsidP="009852D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Iodine,  Mercury,  Sodium bi carbonate,  Dimethyl </w:t>
      </w:r>
      <w:proofErr w:type="spellStart"/>
      <w:r>
        <w:rPr>
          <w:sz w:val="24"/>
          <w:szCs w:val="24"/>
        </w:rPr>
        <w:t>Glyoxime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Stanous</w:t>
      </w:r>
      <w:proofErr w:type="spellEnd"/>
      <w:r>
        <w:rPr>
          <w:sz w:val="24"/>
          <w:szCs w:val="24"/>
        </w:rPr>
        <w:t xml:space="preserve"> Chloride</w:t>
      </w:r>
    </w:p>
    <w:p w:rsidR="009852D2" w:rsidRDefault="009852D2" w:rsidP="009852D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Mercuric Chloride,  Starch,  </w:t>
      </w:r>
      <w:proofErr w:type="spellStart"/>
      <w:r>
        <w:rPr>
          <w:sz w:val="24"/>
          <w:szCs w:val="24"/>
        </w:rPr>
        <w:t>Fuchsin</w:t>
      </w:r>
      <w:proofErr w:type="spellEnd"/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Rosaniline</w:t>
      </w:r>
      <w:proofErr w:type="spellEnd"/>
      <w:r>
        <w:rPr>
          <w:sz w:val="24"/>
          <w:szCs w:val="24"/>
        </w:rPr>
        <w:t xml:space="preserve"> hydrochloride),  Rochelle Salt</w:t>
      </w:r>
    </w:p>
    <w:p w:rsidR="009852D2" w:rsidRDefault="009852D2" w:rsidP="009852D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 N P,  EDTA,  Sodium </w:t>
      </w:r>
      <w:proofErr w:type="spellStart"/>
      <w:r>
        <w:rPr>
          <w:sz w:val="24"/>
          <w:szCs w:val="24"/>
        </w:rPr>
        <w:t>Nitropriside</w:t>
      </w:r>
      <w:proofErr w:type="spellEnd"/>
    </w:p>
    <w:p w:rsidR="009852D2" w:rsidRDefault="009852D2" w:rsidP="009852D2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Calcium Chloride,  Silver Nitrate,  </w:t>
      </w:r>
    </w:p>
    <w:p w:rsidR="009852D2" w:rsidRDefault="009852D2" w:rsidP="009852D2">
      <w:pPr>
        <w:rPr>
          <w:sz w:val="24"/>
          <w:szCs w:val="24"/>
        </w:rPr>
      </w:pPr>
      <w:r>
        <w:rPr>
          <w:b/>
          <w:sz w:val="24"/>
          <w:szCs w:val="24"/>
        </w:rPr>
        <w:t>List of Liquid Chemicals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(Three bottle each)</w:t>
      </w:r>
    </w:p>
    <w:p w:rsidR="009852D2" w:rsidRDefault="009852D2" w:rsidP="009852D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 Methanol,  Ethanol, Chloroform, Carbon tetrachloride , </w:t>
      </w:r>
    </w:p>
    <w:p w:rsidR="009852D2" w:rsidRDefault="009852D2" w:rsidP="009852D2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 Benzene,  Glycerol,   </w:t>
      </w:r>
      <w:proofErr w:type="spellStart"/>
      <w:r>
        <w:rPr>
          <w:sz w:val="24"/>
          <w:szCs w:val="24"/>
        </w:rPr>
        <w:t>Anilene</w:t>
      </w:r>
      <w:proofErr w:type="spellEnd"/>
      <w:r>
        <w:rPr>
          <w:sz w:val="24"/>
          <w:szCs w:val="24"/>
        </w:rPr>
        <w:t xml:space="preserve">  , Nitro benzene</w:t>
      </w:r>
    </w:p>
    <w:p w:rsidR="009852D2" w:rsidRDefault="009852D2" w:rsidP="009852D2">
      <w:pPr>
        <w:pStyle w:val="ListParagraph"/>
        <w:ind w:left="1080"/>
        <w:rPr>
          <w:sz w:val="24"/>
          <w:szCs w:val="24"/>
        </w:rPr>
      </w:pPr>
    </w:p>
    <w:p w:rsidR="009852D2" w:rsidRDefault="009852D2" w:rsidP="009852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List of Indicators                                </w:t>
      </w:r>
      <w:proofErr w:type="gramStart"/>
      <w:r>
        <w:rPr>
          <w:b/>
          <w:sz w:val="24"/>
          <w:szCs w:val="24"/>
        </w:rPr>
        <w:t>[ Two</w:t>
      </w:r>
      <w:proofErr w:type="gramEnd"/>
      <w:r>
        <w:rPr>
          <w:b/>
          <w:sz w:val="24"/>
          <w:szCs w:val="24"/>
        </w:rPr>
        <w:t xml:space="preserve"> container each ]</w:t>
      </w:r>
    </w:p>
    <w:p w:rsidR="009852D2" w:rsidRDefault="009852D2" w:rsidP="009852D2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Methyl Orange, Methyl Red</w:t>
      </w:r>
    </w:p>
    <w:p w:rsidR="009852D2" w:rsidRDefault="009852D2" w:rsidP="009852D2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Bromocresol</w:t>
      </w:r>
      <w:proofErr w:type="spellEnd"/>
      <w:r>
        <w:rPr>
          <w:sz w:val="24"/>
          <w:szCs w:val="24"/>
        </w:rPr>
        <w:t xml:space="preserve"> Green,  Phenolphthalein</w:t>
      </w:r>
    </w:p>
    <w:p w:rsidR="009852D2" w:rsidRDefault="009852D2" w:rsidP="009852D2">
      <w:pPr>
        <w:pStyle w:val="ListParagraph"/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Diphenyl</w:t>
      </w:r>
      <w:proofErr w:type="spellEnd"/>
      <w:r>
        <w:rPr>
          <w:sz w:val="24"/>
          <w:szCs w:val="24"/>
        </w:rPr>
        <w:t xml:space="preserve"> Amine,  Ba-diphenylamine </w:t>
      </w:r>
      <w:proofErr w:type="spellStart"/>
      <w:r>
        <w:rPr>
          <w:sz w:val="24"/>
          <w:szCs w:val="24"/>
        </w:rPr>
        <w:t>sulphonate</w:t>
      </w:r>
      <w:proofErr w:type="spellEnd"/>
    </w:p>
    <w:p w:rsidR="009852D2" w:rsidRDefault="009852D2" w:rsidP="009852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List for </w:t>
      </w:r>
      <w:proofErr w:type="gramStart"/>
      <w:r>
        <w:rPr>
          <w:b/>
          <w:sz w:val="24"/>
          <w:szCs w:val="24"/>
        </w:rPr>
        <w:t>Organic  Qualitative</w:t>
      </w:r>
      <w:proofErr w:type="gramEnd"/>
      <w:r>
        <w:rPr>
          <w:b/>
          <w:sz w:val="24"/>
          <w:szCs w:val="24"/>
        </w:rPr>
        <w:t xml:space="preserve"> Analysis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                                [ Two container each ]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Acetic Anhydride,  Glacial Acetic acid,  Sodium Acetate, Succinic Acid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Salicylic Acid,  Sodium Carbonate</w:t>
      </w:r>
      <w:r>
        <w:rPr>
          <w:sz w:val="24"/>
          <w:szCs w:val="24"/>
        </w:rPr>
        <w:tab/>
        <w:t xml:space="preserve">,glucose, sucrose , </w:t>
      </w:r>
      <w:proofErr w:type="spellStart"/>
      <w:r>
        <w:rPr>
          <w:sz w:val="24"/>
          <w:szCs w:val="24"/>
        </w:rPr>
        <w:t>Benzophenone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Acetanilide, Acetic acid, Acetone, </w:t>
      </w:r>
      <w:proofErr w:type="spellStart"/>
      <w:r>
        <w:rPr>
          <w:sz w:val="24"/>
          <w:szCs w:val="24"/>
        </w:rPr>
        <w:t>Adipic</w:t>
      </w:r>
      <w:proofErr w:type="spellEnd"/>
      <w:r>
        <w:rPr>
          <w:sz w:val="24"/>
          <w:szCs w:val="24"/>
        </w:rPr>
        <w:t xml:space="preserve"> acid , </w:t>
      </w:r>
      <w:proofErr w:type="spellStart"/>
      <w:r>
        <w:rPr>
          <w:sz w:val="24"/>
          <w:szCs w:val="24"/>
        </w:rPr>
        <w:t>Cinnamic</w:t>
      </w:r>
      <w:proofErr w:type="spellEnd"/>
      <w:r>
        <w:rPr>
          <w:sz w:val="24"/>
          <w:szCs w:val="24"/>
        </w:rPr>
        <w:t xml:space="preserve"> Acid, </w:t>
      </w:r>
      <w:proofErr w:type="spellStart"/>
      <w:r>
        <w:rPr>
          <w:sz w:val="24"/>
          <w:szCs w:val="24"/>
        </w:rPr>
        <w:t>Benzil</w:t>
      </w:r>
      <w:proofErr w:type="spellEnd"/>
      <w:r>
        <w:rPr>
          <w:sz w:val="24"/>
          <w:szCs w:val="24"/>
        </w:rPr>
        <w:t>, Benzoin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Anthranilic</w:t>
      </w:r>
      <w:proofErr w:type="spellEnd"/>
      <w:r>
        <w:rPr>
          <w:sz w:val="24"/>
          <w:szCs w:val="24"/>
        </w:rPr>
        <w:t xml:space="preserve"> acid, </w:t>
      </w:r>
      <w:proofErr w:type="spellStart"/>
      <w:r>
        <w:rPr>
          <w:sz w:val="24"/>
          <w:szCs w:val="24"/>
        </w:rPr>
        <w:t>Benzal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acetophenone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Benzaldehyde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Benzamide</w:t>
      </w:r>
      <w:proofErr w:type="spellEnd"/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Benzil</w:t>
      </w:r>
      <w:proofErr w:type="spellEnd"/>
      <w:r>
        <w:rPr>
          <w:sz w:val="24"/>
          <w:szCs w:val="24"/>
        </w:rPr>
        <w:t>, Benzoic acid, Naphthalene, Phenol, Citric acid, Formic acid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Beta-</w:t>
      </w:r>
      <w:proofErr w:type="spellStart"/>
      <w:r>
        <w:rPr>
          <w:sz w:val="24"/>
          <w:szCs w:val="24"/>
        </w:rPr>
        <w:t>Naphthal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Phthalimide</w:t>
      </w:r>
      <w:proofErr w:type="spellEnd"/>
      <w:r>
        <w:rPr>
          <w:sz w:val="24"/>
          <w:szCs w:val="24"/>
        </w:rPr>
        <w:t xml:space="preserve">, Picric acid, Salicylic acid, Tartaric acid, 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P-Nitro Benzoic Acid, 4- </w:t>
      </w:r>
      <w:proofErr w:type="spellStart"/>
      <w:r>
        <w:rPr>
          <w:sz w:val="24"/>
          <w:szCs w:val="24"/>
        </w:rPr>
        <w:t>Hydroxy</w:t>
      </w:r>
      <w:proofErr w:type="spellEnd"/>
      <w:r>
        <w:rPr>
          <w:sz w:val="24"/>
          <w:szCs w:val="24"/>
        </w:rPr>
        <w:t xml:space="preserve"> Benzoic Acid, P- Nitro Aniline</w:t>
      </w:r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P-</w:t>
      </w:r>
      <w:proofErr w:type="spellStart"/>
      <w:r>
        <w:rPr>
          <w:sz w:val="24"/>
          <w:szCs w:val="24"/>
        </w:rPr>
        <w:t>Nitrobenzoic</w:t>
      </w:r>
      <w:proofErr w:type="spellEnd"/>
      <w:r>
        <w:rPr>
          <w:sz w:val="24"/>
          <w:szCs w:val="24"/>
        </w:rPr>
        <w:t xml:space="preserve"> Acid,4- </w:t>
      </w:r>
      <w:proofErr w:type="spellStart"/>
      <w:r>
        <w:rPr>
          <w:sz w:val="24"/>
          <w:szCs w:val="24"/>
        </w:rPr>
        <w:t>Hydroxy</w:t>
      </w:r>
      <w:proofErr w:type="spellEnd"/>
      <w:r>
        <w:rPr>
          <w:sz w:val="24"/>
          <w:szCs w:val="24"/>
        </w:rPr>
        <w:t xml:space="preserve"> Benzoic Acid, α- </w:t>
      </w:r>
      <w:proofErr w:type="spellStart"/>
      <w:r>
        <w:rPr>
          <w:sz w:val="24"/>
          <w:szCs w:val="24"/>
        </w:rPr>
        <w:t>Napthol</w:t>
      </w:r>
      <w:proofErr w:type="spellEnd"/>
      <w:r>
        <w:rPr>
          <w:sz w:val="24"/>
          <w:szCs w:val="24"/>
        </w:rPr>
        <w:t>, β-</w:t>
      </w:r>
      <w:proofErr w:type="spellStart"/>
      <w:r>
        <w:rPr>
          <w:sz w:val="24"/>
          <w:szCs w:val="24"/>
        </w:rPr>
        <w:t>Naphthol</w:t>
      </w:r>
      <w:proofErr w:type="spellEnd"/>
    </w:p>
    <w:p w:rsidR="009852D2" w:rsidRDefault="009852D2" w:rsidP="009852D2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Β-</w:t>
      </w:r>
      <w:proofErr w:type="spellStart"/>
      <w:r>
        <w:rPr>
          <w:sz w:val="24"/>
          <w:szCs w:val="24"/>
        </w:rPr>
        <w:t>Napthyl</w:t>
      </w:r>
      <w:proofErr w:type="spellEnd"/>
      <w:r>
        <w:rPr>
          <w:sz w:val="24"/>
          <w:szCs w:val="24"/>
        </w:rPr>
        <w:t xml:space="preserve"> Amine, Resorcinol Benzoic Acid, </w:t>
      </w:r>
      <w:proofErr w:type="spellStart"/>
      <w:r>
        <w:rPr>
          <w:sz w:val="24"/>
          <w:szCs w:val="24"/>
        </w:rPr>
        <w:t>Sulphanilic</w:t>
      </w:r>
      <w:proofErr w:type="spellEnd"/>
      <w:r>
        <w:rPr>
          <w:sz w:val="24"/>
          <w:szCs w:val="24"/>
        </w:rPr>
        <w:t xml:space="preserve"> Acid, </w:t>
      </w:r>
      <w:proofErr w:type="spellStart"/>
      <w:r>
        <w:rPr>
          <w:sz w:val="24"/>
          <w:szCs w:val="24"/>
        </w:rPr>
        <w:t>Hydroquinol</w:t>
      </w:r>
      <w:proofErr w:type="spellEnd"/>
    </w:p>
    <w:p w:rsidR="009852D2" w:rsidRDefault="009852D2" w:rsidP="009852D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List of Chemical Apparatus and </w:t>
      </w:r>
      <w:proofErr w:type="spellStart"/>
      <w:r>
        <w:rPr>
          <w:b/>
          <w:sz w:val="24"/>
          <w:szCs w:val="24"/>
        </w:rPr>
        <w:t>Glasswares</w:t>
      </w:r>
      <w:proofErr w:type="spellEnd"/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Viscometre</w:t>
      </w:r>
      <w:proofErr w:type="spellEnd"/>
      <w:r>
        <w:rPr>
          <w:sz w:val="24"/>
          <w:szCs w:val="24"/>
        </w:rPr>
        <w:t xml:space="preserve">                                   (20 pieces) 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Stalagmometer</w:t>
      </w:r>
      <w:proofErr w:type="spellEnd"/>
      <w:r>
        <w:rPr>
          <w:sz w:val="24"/>
          <w:szCs w:val="24"/>
        </w:rPr>
        <w:t xml:space="preserve">                            (20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Stop watch                                    (10 pieces)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Beacker</w:t>
      </w:r>
      <w:proofErr w:type="spellEnd"/>
      <w:r>
        <w:rPr>
          <w:sz w:val="24"/>
          <w:szCs w:val="24"/>
        </w:rPr>
        <w:t xml:space="preserve">                                          (500ml : 12 pieces)</w:t>
      </w:r>
    </w:p>
    <w:p w:rsidR="009852D2" w:rsidRDefault="009852D2" w:rsidP="009852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(</w:t>
      </w:r>
      <w:proofErr w:type="gramStart"/>
      <w:r>
        <w:rPr>
          <w:sz w:val="24"/>
          <w:szCs w:val="24"/>
        </w:rPr>
        <w:t>800ml :</w:t>
      </w:r>
      <w:proofErr w:type="gramEnd"/>
      <w:r>
        <w:rPr>
          <w:sz w:val="24"/>
          <w:szCs w:val="24"/>
        </w:rPr>
        <w:t>10 pieces)</w:t>
      </w:r>
    </w:p>
    <w:p w:rsidR="009852D2" w:rsidRDefault="009852D2" w:rsidP="009852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(</w:t>
      </w:r>
      <w:proofErr w:type="gramStart"/>
      <w:r>
        <w:rPr>
          <w:sz w:val="24"/>
          <w:szCs w:val="24"/>
        </w:rPr>
        <w:t>250ml :</w:t>
      </w:r>
      <w:proofErr w:type="gramEnd"/>
      <w:r>
        <w:rPr>
          <w:sz w:val="24"/>
          <w:szCs w:val="24"/>
        </w:rPr>
        <w:t xml:space="preserve"> 12 pieces )</w:t>
      </w:r>
    </w:p>
    <w:p w:rsidR="009852D2" w:rsidRDefault="009852D2" w:rsidP="009852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proofErr w:type="gramStart"/>
      <w:r>
        <w:rPr>
          <w:sz w:val="24"/>
          <w:szCs w:val="24"/>
        </w:rPr>
        <w:t>( 100ml</w:t>
      </w:r>
      <w:proofErr w:type="gramEnd"/>
      <w:r>
        <w:rPr>
          <w:sz w:val="24"/>
          <w:szCs w:val="24"/>
        </w:rPr>
        <w:t xml:space="preserve"> : 20 pieces )</w:t>
      </w:r>
    </w:p>
    <w:p w:rsidR="009852D2" w:rsidRDefault="009852D2" w:rsidP="009852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</w:t>
      </w:r>
      <w:proofErr w:type="gramStart"/>
      <w:r>
        <w:rPr>
          <w:sz w:val="24"/>
          <w:szCs w:val="24"/>
        </w:rPr>
        <w:t>( 50ml</w:t>
      </w:r>
      <w:proofErr w:type="gramEnd"/>
      <w:r>
        <w:rPr>
          <w:sz w:val="24"/>
          <w:szCs w:val="24"/>
        </w:rPr>
        <w:t xml:space="preserve"> :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Pipette                                             ( 25ml ;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Stoppered bottle                            ( 250ml : 200 pieces)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Volumetric flask                              ( 250 ml  ,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Owing bottle                                    ( 20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Specific gravity bottle                     ( 20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Conical flask                                      (500 ml, 10 pieces)</w:t>
      </w:r>
    </w:p>
    <w:p w:rsidR="009852D2" w:rsidRDefault="009852D2" w:rsidP="009852D2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</w:t>
      </w:r>
      <w:proofErr w:type="gramStart"/>
      <w:r>
        <w:rPr>
          <w:sz w:val="24"/>
          <w:szCs w:val="24"/>
        </w:rPr>
        <w:t>( 250</w:t>
      </w:r>
      <w:proofErr w:type="gramEnd"/>
      <w:r>
        <w:rPr>
          <w:sz w:val="24"/>
          <w:szCs w:val="24"/>
        </w:rPr>
        <w:t xml:space="preserve"> ml 10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Fusion test tube                               ( 2 boxes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Spatula                                               ( 10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 Measuring cylinder                         ( 2litres  ;  3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Funnel                                                ( medium size , 10 pieces;  big size, 5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Watch glass                                       (15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Wooden test tube Stand                 ( 20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Platinum loop ( wire )                      ( 20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ELECTRONIC BALANCE                     ( 01 piece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Portable Balance ( with battery )   ( 2 pieces )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Embedding Bath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Electric Oven</w:t>
      </w:r>
    </w:p>
    <w:p w:rsidR="009852D2" w:rsidRDefault="009852D2" w:rsidP="009852D2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Rubber Pipe( 20 meters) for Viscometer and </w:t>
      </w:r>
      <w:proofErr w:type="spellStart"/>
      <w:r>
        <w:rPr>
          <w:sz w:val="24"/>
          <w:szCs w:val="24"/>
        </w:rPr>
        <w:t>Stalagmometer</w:t>
      </w:r>
      <w:proofErr w:type="spellEnd"/>
    </w:p>
    <w:p w:rsidR="009852D2" w:rsidRDefault="009852D2" w:rsidP="009852D2">
      <w:pPr>
        <w:pStyle w:val="ListParagraph"/>
        <w:ind w:left="1080"/>
        <w:rPr>
          <w:sz w:val="24"/>
          <w:szCs w:val="24"/>
        </w:rPr>
      </w:pPr>
    </w:p>
    <w:p w:rsidR="009852D2" w:rsidRDefault="009852D2" w:rsidP="00740BBC">
      <w:pPr>
        <w:jc w:val="center"/>
      </w:pPr>
    </w:p>
    <w:sectPr w:rsidR="00985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C4234"/>
    <w:multiLevelType w:val="hybridMultilevel"/>
    <w:tmpl w:val="B554C9EA"/>
    <w:lvl w:ilvl="0" w:tplc="920AF41E">
      <w:start w:val="1"/>
      <w:numFmt w:val="decimalZero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C622F4"/>
    <w:multiLevelType w:val="hybridMultilevel"/>
    <w:tmpl w:val="8E6062E4"/>
    <w:lvl w:ilvl="0" w:tplc="D800114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CB1D42"/>
    <w:multiLevelType w:val="hybridMultilevel"/>
    <w:tmpl w:val="8B70DA8C"/>
    <w:lvl w:ilvl="0" w:tplc="BC00DCC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375542"/>
    <w:multiLevelType w:val="hybridMultilevel"/>
    <w:tmpl w:val="93AA6274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634909"/>
    <w:multiLevelType w:val="hybridMultilevel"/>
    <w:tmpl w:val="0FE05080"/>
    <w:lvl w:ilvl="0" w:tplc="B77CBEF4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1C17DDE"/>
    <w:multiLevelType w:val="hybridMultilevel"/>
    <w:tmpl w:val="9A9A70C0"/>
    <w:lvl w:ilvl="0" w:tplc="2668EDB4">
      <w:start w:val="1"/>
      <w:numFmt w:val="decimalZero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F2408AA"/>
    <w:multiLevelType w:val="hybridMultilevel"/>
    <w:tmpl w:val="E634F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4253E"/>
    <w:multiLevelType w:val="hybridMultilevel"/>
    <w:tmpl w:val="FF4A79EA"/>
    <w:lvl w:ilvl="0" w:tplc="D3285624">
      <w:start w:val="1"/>
      <w:numFmt w:val="decimalZero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977EF2"/>
    <w:rsid w:val="00010139"/>
    <w:rsid w:val="002F3E21"/>
    <w:rsid w:val="00350F51"/>
    <w:rsid w:val="003734FC"/>
    <w:rsid w:val="0070392F"/>
    <w:rsid w:val="007049E0"/>
    <w:rsid w:val="00740BBC"/>
    <w:rsid w:val="008039FF"/>
    <w:rsid w:val="00977EF2"/>
    <w:rsid w:val="009852D2"/>
    <w:rsid w:val="00D4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5994DE-3FE2-4958-8E70-67E0B181F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E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F3E21"/>
    <w:pPr>
      <w:ind w:left="720"/>
      <w:contextualSpacing/>
    </w:pPr>
    <w:rPr>
      <w:rFonts w:eastAsiaTheme="minorHAns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13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Satyajit</dc:creator>
  <cp:keywords/>
  <dc:description/>
  <cp:lastModifiedBy>DELL</cp:lastModifiedBy>
  <cp:revision>13</cp:revision>
  <dcterms:created xsi:type="dcterms:W3CDTF">2020-12-24T07:17:00Z</dcterms:created>
  <dcterms:modified xsi:type="dcterms:W3CDTF">2020-12-28T07:28:00Z</dcterms:modified>
</cp:coreProperties>
</file>